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CC7D7" w14:textId="35AE5BDB" w:rsidR="00A5756F" w:rsidRDefault="00A50EEF" w:rsidP="00E8116D">
      <w:pPr>
        <w:spacing w:after="0"/>
        <w:jc w:val="center"/>
        <w:rPr>
          <w:rFonts w:cstheme="minorHAnsi"/>
          <w:b/>
          <w:color w:val="B5121B"/>
          <w:sz w:val="36"/>
          <w:szCs w:val="32"/>
        </w:rPr>
      </w:pPr>
      <w:bookmarkStart w:id="0" w:name="_GoBack"/>
      <w:bookmarkEnd w:id="0"/>
      <w:r>
        <w:rPr>
          <w:rFonts w:cstheme="minorHAnsi"/>
          <w:b/>
          <w:color w:val="B5121B"/>
          <w:sz w:val="36"/>
          <w:szCs w:val="32"/>
        </w:rPr>
        <w:t>Rusz</w:t>
      </w:r>
      <w:r w:rsidR="00DB6B61">
        <w:rPr>
          <w:rFonts w:cstheme="minorHAnsi"/>
          <w:b/>
          <w:color w:val="B5121B"/>
          <w:sz w:val="36"/>
          <w:szCs w:val="32"/>
        </w:rPr>
        <w:t>yła</w:t>
      </w:r>
      <w:r>
        <w:rPr>
          <w:rFonts w:cstheme="minorHAnsi"/>
          <w:b/>
          <w:color w:val="B5121B"/>
          <w:sz w:val="36"/>
          <w:szCs w:val="32"/>
        </w:rPr>
        <w:t xml:space="preserve"> X</w:t>
      </w:r>
      <w:r w:rsidR="00A5756F">
        <w:rPr>
          <w:rFonts w:cstheme="minorHAnsi"/>
          <w:b/>
          <w:color w:val="B5121B"/>
          <w:sz w:val="36"/>
          <w:szCs w:val="32"/>
        </w:rPr>
        <w:t xml:space="preserve"> edycja ogólnopolskiego programu edukacyjnego „Finansoaktywni”</w:t>
      </w:r>
    </w:p>
    <w:p w14:paraId="1ECF83C3" w14:textId="77777777" w:rsidR="00A50EEF" w:rsidRDefault="00A50EEF" w:rsidP="00A50EEF">
      <w:pPr>
        <w:pStyle w:val="Akapitzlist"/>
        <w:ind w:left="426"/>
        <w:jc w:val="both"/>
        <w:rPr>
          <w:rFonts w:cstheme="minorHAnsi"/>
          <w:b/>
          <w:sz w:val="24"/>
          <w:szCs w:val="24"/>
        </w:rPr>
      </w:pPr>
    </w:p>
    <w:p w14:paraId="0AA70AFA" w14:textId="39D79DD3" w:rsidR="00EE5917" w:rsidRDefault="00EE5917" w:rsidP="0098307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 roku </w:t>
      </w:r>
      <w:r w:rsidR="000E0A51">
        <w:rPr>
          <w:rFonts w:cstheme="minorHAnsi"/>
          <w:b/>
          <w:sz w:val="24"/>
          <w:szCs w:val="24"/>
        </w:rPr>
        <w:t xml:space="preserve">szkolnym 2024/2025 </w:t>
      </w:r>
      <w:r w:rsidR="00B27ADD">
        <w:rPr>
          <w:rFonts w:cstheme="minorHAnsi"/>
          <w:b/>
          <w:sz w:val="24"/>
          <w:szCs w:val="24"/>
        </w:rPr>
        <w:t>u</w:t>
      </w:r>
      <w:r w:rsidR="00C25EE6">
        <w:rPr>
          <w:rFonts w:cstheme="minorHAnsi"/>
          <w:b/>
          <w:sz w:val="24"/>
          <w:szCs w:val="24"/>
        </w:rPr>
        <w:t>czniowie</w:t>
      </w:r>
      <w:r w:rsidR="000B10F1">
        <w:rPr>
          <w:rFonts w:cstheme="minorHAnsi"/>
          <w:b/>
          <w:sz w:val="24"/>
          <w:szCs w:val="24"/>
        </w:rPr>
        <w:t xml:space="preserve"> </w:t>
      </w:r>
      <w:r w:rsidR="00B27ADD">
        <w:rPr>
          <w:rFonts w:cstheme="minorHAnsi"/>
          <w:b/>
          <w:sz w:val="24"/>
          <w:szCs w:val="24"/>
        </w:rPr>
        <w:t xml:space="preserve"> i nauczyciele </w:t>
      </w:r>
      <w:r w:rsidR="00A50EEF" w:rsidRPr="00983071">
        <w:rPr>
          <w:rFonts w:cstheme="minorHAnsi"/>
          <w:b/>
          <w:sz w:val="24"/>
          <w:szCs w:val="24"/>
        </w:rPr>
        <w:t xml:space="preserve">klas V-VIII szkół podstawowych </w:t>
      </w:r>
      <w:r w:rsidR="00A50EEF">
        <w:rPr>
          <w:rFonts w:cstheme="minorHAnsi"/>
          <w:b/>
          <w:sz w:val="24"/>
          <w:szCs w:val="24"/>
        </w:rPr>
        <w:t>zapozna</w:t>
      </w:r>
      <w:r w:rsidR="00C25EE6">
        <w:rPr>
          <w:rFonts w:cstheme="minorHAnsi"/>
          <w:b/>
          <w:sz w:val="24"/>
          <w:szCs w:val="24"/>
        </w:rPr>
        <w:t>ją</w:t>
      </w:r>
      <w:r w:rsidR="00A50EEF">
        <w:rPr>
          <w:rFonts w:cstheme="minorHAnsi"/>
          <w:b/>
          <w:sz w:val="24"/>
          <w:szCs w:val="24"/>
        </w:rPr>
        <w:t xml:space="preserve"> się</w:t>
      </w:r>
      <w:r w:rsidR="006A3DC9" w:rsidRPr="00983071">
        <w:rPr>
          <w:rFonts w:cstheme="minorHAnsi"/>
          <w:b/>
          <w:sz w:val="24"/>
          <w:szCs w:val="24"/>
        </w:rPr>
        <w:t xml:space="preserve"> </w:t>
      </w:r>
      <w:r w:rsidR="00135073" w:rsidRPr="00983071">
        <w:rPr>
          <w:rFonts w:cstheme="minorHAnsi"/>
          <w:b/>
          <w:sz w:val="24"/>
          <w:szCs w:val="24"/>
        </w:rPr>
        <w:t xml:space="preserve">z pojęciem budżetu </w:t>
      </w:r>
      <w:r w:rsidR="006A3DC9" w:rsidRPr="00983071">
        <w:rPr>
          <w:rFonts w:cstheme="minorHAnsi"/>
          <w:b/>
          <w:sz w:val="24"/>
          <w:szCs w:val="24"/>
        </w:rPr>
        <w:t xml:space="preserve">- </w:t>
      </w:r>
      <w:r w:rsidR="00135073" w:rsidRPr="00983071">
        <w:rPr>
          <w:rFonts w:cstheme="minorHAnsi"/>
          <w:b/>
          <w:sz w:val="24"/>
          <w:szCs w:val="24"/>
        </w:rPr>
        <w:t xml:space="preserve">zarówno na poziomie gospodarstwa domowego, </w:t>
      </w:r>
      <w:r w:rsidR="00F1653D">
        <w:rPr>
          <w:rFonts w:cstheme="minorHAnsi"/>
          <w:b/>
          <w:sz w:val="24"/>
          <w:szCs w:val="24"/>
        </w:rPr>
        <w:t xml:space="preserve">gminy oraz </w:t>
      </w:r>
      <w:r w:rsidR="00135073" w:rsidRPr="00983071">
        <w:rPr>
          <w:rFonts w:cstheme="minorHAnsi"/>
          <w:b/>
          <w:sz w:val="24"/>
          <w:szCs w:val="24"/>
        </w:rPr>
        <w:t xml:space="preserve">państwa. </w:t>
      </w:r>
    </w:p>
    <w:p w14:paraId="530512EE" w14:textId="3118F1D5" w:rsidR="00A54331" w:rsidRPr="00983071" w:rsidRDefault="00C25EE6" w:rsidP="0098307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135073" w:rsidRPr="00983071">
        <w:rPr>
          <w:rFonts w:cstheme="minorHAnsi"/>
          <w:b/>
          <w:sz w:val="24"/>
          <w:szCs w:val="24"/>
        </w:rPr>
        <w:t>owiedzą się w jaki sposób powstaje budże</w:t>
      </w:r>
      <w:r w:rsidR="006E7FDB" w:rsidRPr="00983071">
        <w:rPr>
          <w:rFonts w:cstheme="minorHAnsi"/>
          <w:b/>
          <w:sz w:val="24"/>
          <w:szCs w:val="24"/>
        </w:rPr>
        <w:t>t, a także</w:t>
      </w:r>
      <w:r w:rsidR="00A50EEF">
        <w:rPr>
          <w:rFonts w:cstheme="minorHAnsi"/>
          <w:b/>
          <w:sz w:val="24"/>
          <w:szCs w:val="24"/>
        </w:rPr>
        <w:t xml:space="preserve"> w jaki sposób mieszkańcy mogą </w:t>
      </w:r>
      <w:r w:rsidR="00135073" w:rsidRPr="00983071">
        <w:rPr>
          <w:rFonts w:cstheme="minorHAnsi"/>
          <w:b/>
          <w:sz w:val="24"/>
          <w:szCs w:val="24"/>
        </w:rPr>
        <w:t xml:space="preserve">wpływać na inwestycje w swojej okolicy. </w:t>
      </w:r>
    </w:p>
    <w:p w14:paraId="00BDA133" w14:textId="160C8CD7" w:rsidR="00A50EEF" w:rsidRDefault="000B7994" w:rsidP="0098307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Program </w:t>
      </w:r>
      <w:r w:rsidR="00EE5917">
        <w:rPr>
          <w:rFonts w:cstheme="minorHAnsi"/>
          <w:b/>
          <w:sz w:val="24"/>
          <w:szCs w:val="24"/>
        </w:rPr>
        <w:t xml:space="preserve">organizowany </w:t>
      </w:r>
      <w:r w:rsidR="00F1653D">
        <w:rPr>
          <w:rFonts w:cstheme="minorHAnsi"/>
          <w:b/>
          <w:sz w:val="24"/>
          <w:szCs w:val="24"/>
        </w:rPr>
        <w:t xml:space="preserve">jest </w:t>
      </w:r>
      <w:r w:rsidR="00EE5917">
        <w:rPr>
          <w:rFonts w:cstheme="minorHAnsi"/>
          <w:b/>
          <w:sz w:val="24"/>
          <w:szCs w:val="24"/>
        </w:rPr>
        <w:t>przez Ministerstwo Finansów</w:t>
      </w:r>
      <w:r w:rsidR="008C3639">
        <w:rPr>
          <w:rFonts w:cstheme="minorHAnsi"/>
          <w:b/>
          <w:sz w:val="24"/>
          <w:szCs w:val="24"/>
        </w:rPr>
        <w:t xml:space="preserve"> już</w:t>
      </w:r>
      <w:r w:rsidR="00A50EEF">
        <w:rPr>
          <w:rFonts w:cstheme="minorHAnsi"/>
          <w:b/>
          <w:sz w:val="24"/>
          <w:szCs w:val="24"/>
        </w:rPr>
        <w:t xml:space="preserve"> po raz dziesiąty. </w:t>
      </w:r>
    </w:p>
    <w:p w14:paraId="04B42049" w14:textId="6283DDC2" w:rsidR="001E7274" w:rsidRPr="00983071" w:rsidRDefault="00A50EEF" w:rsidP="00983071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</w:t>
      </w:r>
      <w:r w:rsidR="00A54331" w:rsidRPr="00A54331">
        <w:rPr>
          <w:rFonts w:cstheme="minorHAnsi"/>
          <w:b/>
          <w:sz w:val="24"/>
          <w:szCs w:val="24"/>
        </w:rPr>
        <w:t xml:space="preserve">onorowym patronatem </w:t>
      </w:r>
      <w:r>
        <w:rPr>
          <w:rFonts w:cstheme="minorHAnsi"/>
          <w:b/>
          <w:sz w:val="24"/>
          <w:szCs w:val="24"/>
        </w:rPr>
        <w:t xml:space="preserve">objęła go </w:t>
      </w:r>
      <w:r w:rsidR="008C3639">
        <w:rPr>
          <w:rFonts w:cstheme="minorHAnsi"/>
          <w:b/>
          <w:sz w:val="24"/>
          <w:szCs w:val="24"/>
        </w:rPr>
        <w:t>Minister Edukacji</w:t>
      </w:r>
      <w:r w:rsidR="0026706D">
        <w:rPr>
          <w:rFonts w:cstheme="minorHAnsi"/>
          <w:b/>
          <w:sz w:val="24"/>
          <w:szCs w:val="24"/>
        </w:rPr>
        <w:t>.</w:t>
      </w:r>
      <w:r w:rsidR="00EE5917">
        <w:rPr>
          <w:rFonts w:cstheme="minorHAnsi"/>
          <w:b/>
          <w:sz w:val="24"/>
          <w:szCs w:val="24"/>
        </w:rPr>
        <w:t xml:space="preserve"> </w:t>
      </w:r>
    </w:p>
    <w:p w14:paraId="0438E618" w14:textId="69FEDE9F" w:rsidR="000E1263" w:rsidRDefault="000E1263" w:rsidP="00E8116D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Misją programu „Finansoaktywni” </w:t>
      </w:r>
      <w:r w:rsidR="00E8361D">
        <w:rPr>
          <w:rFonts w:cstheme="minorHAnsi"/>
          <w:sz w:val="24"/>
          <w:szCs w:val="24"/>
        </w:rPr>
        <w:t>jest</w:t>
      </w:r>
      <w:r>
        <w:rPr>
          <w:rFonts w:cstheme="minorHAnsi"/>
          <w:sz w:val="24"/>
          <w:szCs w:val="24"/>
        </w:rPr>
        <w:t xml:space="preserve"> </w:t>
      </w:r>
      <w:r w:rsidR="00E8361D">
        <w:rPr>
          <w:rFonts w:cstheme="minorHAnsi"/>
          <w:sz w:val="24"/>
          <w:szCs w:val="24"/>
        </w:rPr>
        <w:t xml:space="preserve">edukacja młodzieży </w:t>
      </w:r>
      <w:r w:rsidR="00EE5917">
        <w:rPr>
          <w:rFonts w:cstheme="minorHAnsi"/>
          <w:sz w:val="24"/>
          <w:szCs w:val="24"/>
        </w:rPr>
        <w:t>w temacie</w:t>
      </w:r>
      <w:r w:rsidR="00E8361D">
        <w:rPr>
          <w:rFonts w:cstheme="minorHAnsi"/>
          <w:sz w:val="24"/>
          <w:szCs w:val="24"/>
        </w:rPr>
        <w:t xml:space="preserve"> </w:t>
      </w:r>
      <w:r w:rsidR="001E6D60">
        <w:rPr>
          <w:rFonts w:cstheme="minorHAnsi"/>
          <w:sz w:val="24"/>
          <w:szCs w:val="24"/>
        </w:rPr>
        <w:t>zarządzani</w:t>
      </w:r>
      <w:r w:rsidR="00E8361D">
        <w:rPr>
          <w:rFonts w:cstheme="minorHAnsi"/>
          <w:sz w:val="24"/>
          <w:szCs w:val="24"/>
        </w:rPr>
        <w:t>a</w:t>
      </w:r>
      <w:r w:rsidR="001E6D60">
        <w:rPr>
          <w:rFonts w:cstheme="minorHAnsi"/>
          <w:sz w:val="24"/>
          <w:szCs w:val="24"/>
        </w:rPr>
        <w:t xml:space="preserve"> finansami. </w:t>
      </w:r>
      <w:r w:rsidR="00E8361D">
        <w:rPr>
          <w:rFonts w:cstheme="minorHAnsi"/>
          <w:sz w:val="24"/>
          <w:szCs w:val="24"/>
        </w:rPr>
        <w:t xml:space="preserve">Tegoroczna </w:t>
      </w:r>
      <w:r w:rsidR="001E6D60">
        <w:rPr>
          <w:rFonts w:cstheme="minorHAnsi"/>
          <w:sz w:val="24"/>
          <w:szCs w:val="24"/>
        </w:rPr>
        <w:t>edycja</w:t>
      </w:r>
      <w:r w:rsidR="00EE5917">
        <w:rPr>
          <w:rFonts w:cstheme="minorHAnsi"/>
          <w:sz w:val="24"/>
          <w:szCs w:val="24"/>
        </w:rPr>
        <w:t xml:space="preserve"> jest</w:t>
      </w:r>
      <w:r w:rsidR="001E6D60">
        <w:rPr>
          <w:rFonts w:cstheme="minorHAnsi"/>
          <w:sz w:val="24"/>
          <w:szCs w:val="24"/>
        </w:rPr>
        <w:t xml:space="preserve"> </w:t>
      </w:r>
      <w:r w:rsidR="00E8361D">
        <w:rPr>
          <w:rFonts w:cstheme="minorHAnsi"/>
          <w:sz w:val="24"/>
          <w:szCs w:val="24"/>
        </w:rPr>
        <w:t xml:space="preserve">realizowana </w:t>
      </w:r>
      <w:r w:rsidR="001E6D60">
        <w:rPr>
          <w:rFonts w:cstheme="minorHAnsi"/>
          <w:sz w:val="24"/>
          <w:szCs w:val="24"/>
        </w:rPr>
        <w:t>pod hasłem „</w:t>
      </w:r>
      <w:r>
        <w:rPr>
          <w:rFonts w:cstheme="minorHAnsi"/>
          <w:sz w:val="24"/>
          <w:szCs w:val="24"/>
        </w:rPr>
        <w:t xml:space="preserve">Budżet. </w:t>
      </w:r>
      <w:r w:rsidR="00A50EEF">
        <w:rPr>
          <w:rFonts w:cstheme="minorHAnsi"/>
          <w:sz w:val="24"/>
          <w:szCs w:val="24"/>
        </w:rPr>
        <w:t>Dziś planujesz, jutro zyskujesz</w:t>
      </w:r>
      <w:r>
        <w:rPr>
          <w:rFonts w:cstheme="minorHAnsi"/>
          <w:sz w:val="24"/>
          <w:szCs w:val="24"/>
        </w:rPr>
        <w:t>!</w:t>
      </w:r>
      <w:r w:rsidR="001E6D60">
        <w:rPr>
          <w:rFonts w:cstheme="minorHAnsi"/>
          <w:sz w:val="24"/>
          <w:szCs w:val="24"/>
        </w:rPr>
        <w:t xml:space="preserve">” </w:t>
      </w:r>
      <w:r w:rsidR="00A50EEF">
        <w:rPr>
          <w:rFonts w:cstheme="minorHAnsi"/>
          <w:sz w:val="24"/>
          <w:szCs w:val="24"/>
        </w:rPr>
        <w:t>Nauczyciele, którzy zamówią bezpłatne zestawy edukacyjne otrzymają w nich gotowy scenariusz lekcji, karty pracy dla uczniów, plakat, animację, prezentację i quiz. Dzięki temu u</w:t>
      </w:r>
      <w:r w:rsidR="001E6D60">
        <w:rPr>
          <w:rFonts w:cstheme="minorHAnsi"/>
          <w:sz w:val="24"/>
          <w:szCs w:val="24"/>
        </w:rPr>
        <w:t xml:space="preserve">czniowie </w:t>
      </w:r>
      <w:r w:rsidR="00A50EEF">
        <w:rPr>
          <w:rFonts w:cstheme="minorHAnsi"/>
          <w:sz w:val="24"/>
          <w:szCs w:val="24"/>
        </w:rPr>
        <w:t xml:space="preserve">w przystępny sposób </w:t>
      </w:r>
      <w:r w:rsidR="00E8361D">
        <w:rPr>
          <w:rFonts w:cstheme="minorHAnsi"/>
          <w:sz w:val="24"/>
          <w:szCs w:val="24"/>
        </w:rPr>
        <w:t>dowiedzą się</w:t>
      </w:r>
      <w:r w:rsidR="006A3DC9">
        <w:rPr>
          <w:rFonts w:cstheme="minorHAnsi"/>
          <w:sz w:val="24"/>
          <w:szCs w:val="24"/>
        </w:rPr>
        <w:t>, jakie korzyści przynosi odpowiedzialne</w:t>
      </w:r>
      <w:r w:rsidR="00E8361D">
        <w:rPr>
          <w:rFonts w:cstheme="minorHAnsi"/>
          <w:sz w:val="24"/>
          <w:szCs w:val="24"/>
        </w:rPr>
        <w:t xml:space="preserve"> </w:t>
      </w:r>
      <w:r w:rsidR="001E6D60">
        <w:rPr>
          <w:rFonts w:cstheme="minorHAnsi"/>
          <w:sz w:val="24"/>
          <w:szCs w:val="24"/>
        </w:rPr>
        <w:t>planowani</w:t>
      </w:r>
      <w:r w:rsidR="006A3DC9">
        <w:rPr>
          <w:rFonts w:cstheme="minorHAnsi"/>
          <w:sz w:val="24"/>
          <w:szCs w:val="24"/>
        </w:rPr>
        <w:t>e</w:t>
      </w:r>
      <w:r w:rsidR="001E6D60">
        <w:rPr>
          <w:rFonts w:cstheme="minorHAnsi"/>
          <w:sz w:val="24"/>
          <w:szCs w:val="24"/>
        </w:rPr>
        <w:t xml:space="preserve"> wydatków</w:t>
      </w:r>
      <w:r w:rsidR="00E8361D">
        <w:rPr>
          <w:rFonts w:cstheme="minorHAnsi"/>
          <w:sz w:val="24"/>
          <w:szCs w:val="24"/>
        </w:rPr>
        <w:t xml:space="preserve">, </w:t>
      </w:r>
      <w:r w:rsidR="00A46512">
        <w:rPr>
          <w:rFonts w:cstheme="minorHAnsi"/>
          <w:sz w:val="24"/>
          <w:szCs w:val="24"/>
        </w:rPr>
        <w:t xml:space="preserve">skąd </w:t>
      </w:r>
      <w:r w:rsidR="00EE5917">
        <w:rPr>
          <w:rFonts w:cstheme="minorHAnsi"/>
          <w:sz w:val="24"/>
          <w:szCs w:val="24"/>
        </w:rPr>
        <w:t xml:space="preserve">biorą się </w:t>
      </w:r>
      <w:r w:rsidR="00A46512">
        <w:rPr>
          <w:rFonts w:cstheme="minorHAnsi"/>
          <w:sz w:val="24"/>
          <w:szCs w:val="24"/>
        </w:rPr>
        <w:t xml:space="preserve">finanse państwa oraz jak wspierać swoją </w:t>
      </w:r>
      <w:r w:rsidR="00EE5917">
        <w:rPr>
          <w:rFonts w:cstheme="minorHAnsi"/>
          <w:sz w:val="24"/>
          <w:szCs w:val="24"/>
        </w:rPr>
        <w:t xml:space="preserve">lokalną </w:t>
      </w:r>
      <w:r w:rsidR="00A46512">
        <w:rPr>
          <w:rFonts w:cstheme="minorHAnsi"/>
          <w:sz w:val="24"/>
          <w:szCs w:val="24"/>
        </w:rPr>
        <w:t xml:space="preserve">społeczność </w:t>
      </w:r>
      <w:r w:rsidR="006A3DC9">
        <w:rPr>
          <w:rFonts w:cstheme="minorHAnsi"/>
          <w:sz w:val="24"/>
          <w:szCs w:val="24"/>
        </w:rPr>
        <w:t xml:space="preserve">poprzez korzystanie z </w:t>
      </w:r>
      <w:r w:rsidR="00A46512">
        <w:rPr>
          <w:rFonts w:cstheme="minorHAnsi"/>
          <w:sz w:val="24"/>
          <w:szCs w:val="24"/>
        </w:rPr>
        <w:t xml:space="preserve">budżetu obywatelskiego. </w:t>
      </w:r>
    </w:p>
    <w:p w14:paraId="0660F415" w14:textId="200A324A" w:rsidR="00983071" w:rsidRPr="00C94C64" w:rsidRDefault="008C3639" w:rsidP="0098307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Zdobytą </w:t>
      </w:r>
      <w:r w:rsidR="00A50EEF">
        <w:rPr>
          <w:rFonts w:cstheme="minorHAnsi"/>
          <w:sz w:val="24"/>
          <w:szCs w:val="24"/>
        </w:rPr>
        <w:t xml:space="preserve">podczas lekcji wiedzę i </w:t>
      </w:r>
      <w:r w:rsidR="00983071">
        <w:rPr>
          <w:rFonts w:cstheme="minorHAnsi"/>
          <w:sz w:val="24"/>
          <w:szCs w:val="24"/>
        </w:rPr>
        <w:t xml:space="preserve">umiejętności </w:t>
      </w:r>
      <w:r w:rsidR="00A50EEF">
        <w:rPr>
          <w:rFonts w:cstheme="minorHAnsi"/>
          <w:sz w:val="24"/>
          <w:szCs w:val="24"/>
        </w:rPr>
        <w:t xml:space="preserve">uczniowie będą mogli </w:t>
      </w:r>
      <w:r w:rsidR="00983071">
        <w:rPr>
          <w:rFonts w:cstheme="minorHAnsi"/>
          <w:sz w:val="24"/>
          <w:szCs w:val="24"/>
        </w:rPr>
        <w:t xml:space="preserve">wykorzystać w praktyce </w:t>
      </w:r>
      <w:r>
        <w:rPr>
          <w:rFonts w:cstheme="minorHAnsi"/>
          <w:sz w:val="24"/>
          <w:szCs w:val="24"/>
        </w:rPr>
        <w:t xml:space="preserve"> podczas przygotowania pracy konkursowej tj. </w:t>
      </w:r>
      <w:r w:rsidR="00983071">
        <w:rPr>
          <w:rFonts w:cstheme="minorHAnsi"/>
          <w:sz w:val="24"/>
          <w:szCs w:val="24"/>
        </w:rPr>
        <w:t>propozycję projektu</w:t>
      </w:r>
      <w:r w:rsidR="00AD6F96">
        <w:rPr>
          <w:rFonts w:cstheme="minorHAnsi"/>
          <w:sz w:val="24"/>
          <w:szCs w:val="24"/>
        </w:rPr>
        <w:t xml:space="preserve"> </w:t>
      </w:r>
      <w:r w:rsidR="00A50EEF">
        <w:rPr>
          <w:rFonts w:cstheme="minorHAnsi"/>
          <w:sz w:val="24"/>
          <w:szCs w:val="24"/>
        </w:rPr>
        <w:t xml:space="preserve">w ramach </w:t>
      </w:r>
      <w:r w:rsidR="00983071">
        <w:rPr>
          <w:rFonts w:cstheme="minorHAnsi"/>
          <w:sz w:val="24"/>
          <w:szCs w:val="24"/>
        </w:rPr>
        <w:t>budżetu obywatelskiego</w:t>
      </w:r>
      <w:r w:rsidR="00AD6F96">
        <w:rPr>
          <w:rFonts w:cstheme="minorHAnsi"/>
          <w:sz w:val="24"/>
          <w:szCs w:val="24"/>
        </w:rPr>
        <w:t xml:space="preserve"> o wartości</w:t>
      </w:r>
      <w:r>
        <w:rPr>
          <w:rFonts w:cstheme="minorHAnsi"/>
          <w:sz w:val="24"/>
          <w:szCs w:val="24"/>
        </w:rPr>
        <w:t xml:space="preserve"> </w:t>
      </w:r>
      <w:r w:rsidR="00AD6F96">
        <w:rPr>
          <w:rFonts w:cstheme="minorHAnsi"/>
          <w:sz w:val="24"/>
          <w:szCs w:val="24"/>
        </w:rPr>
        <w:t xml:space="preserve">do 150 tys. zł, który mógłby zostać zrealizowany </w:t>
      </w:r>
      <w:r w:rsidR="00983071">
        <w:rPr>
          <w:rFonts w:cstheme="minorHAnsi"/>
          <w:sz w:val="24"/>
          <w:szCs w:val="24"/>
        </w:rPr>
        <w:t xml:space="preserve">w ich </w:t>
      </w:r>
      <w:r w:rsidR="00983071" w:rsidRPr="00B91C97">
        <w:rPr>
          <w:rFonts w:cstheme="minorHAnsi"/>
          <w:sz w:val="24"/>
          <w:szCs w:val="24"/>
        </w:rPr>
        <w:t>najbliższym sąsiedztwie</w:t>
      </w:r>
      <w:r w:rsidR="00C94C64">
        <w:rPr>
          <w:rFonts w:cstheme="minorHAnsi"/>
          <w:sz w:val="24"/>
          <w:szCs w:val="24"/>
        </w:rPr>
        <w:t xml:space="preserve">. </w:t>
      </w:r>
      <w:r w:rsidR="00A50EEF">
        <w:rPr>
          <w:rFonts w:cstheme="minorHAnsi"/>
          <w:sz w:val="24"/>
          <w:szCs w:val="24"/>
        </w:rPr>
        <w:t xml:space="preserve">Zespoły, których pomysły zostaną najwyżej ocenione </w:t>
      </w:r>
      <w:r w:rsidR="00983071">
        <w:rPr>
          <w:rFonts w:cstheme="minorHAnsi"/>
          <w:sz w:val="24"/>
          <w:szCs w:val="24"/>
        </w:rPr>
        <w:t>wezmą udział w</w:t>
      </w:r>
      <w:r>
        <w:rPr>
          <w:rFonts w:cstheme="minorHAnsi"/>
          <w:sz w:val="24"/>
          <w:szCs w:val="24"/>
        </w:rPr>
        <w:t> </w:t>
      </w:r>
      <w:r w:rsidR="00983071">
        <w:rPr>
          <w:rFonts w:cstheme="minorHAnsi"/>
          <w:sz w:val="24"/>
          <w:szCs w:val="24"/>
        </w:rPr>
        <w:t>dwudniowej wycieczce</w:t>
      </w:r>
      <w:r>
        <w:rPr>
          <w:rFonts w:cstheme="minorHAnsi"/>
          <w:sz w:val="24"/>
          <w:szCs w:val="24"/>
        </w:rPr>
        <w:t xml:space="preserve"> </w:t>
      </w:r>
      <w:r w:rsidR="00983071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> </w:t>
      </w:r>
      <w:r w:rsidR="00983071">
        <w:rPr>
          <w:rFonts w:cstheme="minorHAnsi"/>
          <w:sz w:val="24"/>
          <w:szCs w:val="24"/>
        </w:rPr>
        <w:t>Warszawy</w:t>
      </w:r>
      <w:r w:rsidR="00C94C64">
        <w:rPr>
          <w:rFonts w:cstheme="minorHAnsi"/>
          <w:sz w:val="24"/>
          <w:szCs w:val="24"/>
        </w:rPr>
        <w:t xml:space="preserve">. Otrzymają też </w:t>
      </w:r>
      <w:r w:rsidR="00983071" w:rsidRPr="00C92BDB">
        <w:rPr>
          <w:rFonts w:cstheme="minorHAnsi"/>
          <w:sz w:val="24"/>
          <w:szCs w:val="24"/>
        </w:rPr>
        <w:t>nagrody</w:t>
      </w:r>
      <w:r w:rsidR="00C94C64">
        <w:rPr>
          <w:rFonts w:cstheme="minorHAnsi"/>
          <w:sz w:val="24"/>
          <w:szCs w:val="24"/>
        </w:rPr>
        <w:t>:</w:t>
      </w:r>
      <w:r w:rsidR="00983071" w:rsidRPr="00C92BDB">
        <w:rPr>
          <w:rFonts w:cstheme="minorHAnsi"/>
          <w:sz w:val="24"/>
          <w:szCs w:val="24"/>
        </w:rPr>
        <w:t xml:space="preserve"> </w:t>
      </w:r>
      <w:proofErr w:type="spellStart"/>
      <w:r w:rsidR="00A50EEF">
        <w:rPr>
          <w:rFonts w:cstheme="minorHAnsi"/>
          <w:sz w:val="24"/>
          <w:szCs w:val="24"/>
        </w:rPr>
        <w:t>powerbanki</w:t>
      </w:r>
      <w:proofErr w:type="spellEnd"/>
      <w:r w:rsidR="00A50EEF">
        <w:rPr>
          <w:rFonts w:cstheme="minorHAnsi"/>
          <w:sz w:val="24"/>
          <w:szCs w:val="24"/>
        </w:rPr>
        <w:t xml:space="preserve"> i słuchawki douszne</w:t>
      </w:r>
      <w:r w:rsidR="00983071">
        <w:rPr>
          <w:rFonts w:cstheme="minorHAnsi"/>
          <w:sz w:val="24"/>
          <w:szCs w:val="24"/>
        </w:rPr>
        <w:t xml:space="preserve">. </w:t>
      </w:r>
      <w:r w:rsidR="00C94C64">
        <w:rPr>
          <w:rFonts w:cstheme="minorHAnsi"/>
          <w:sz w:val="24"/>
          <w:szCs w:val="24"/>
        </w:rPr>
        <w:t xml:space="preserve">Na </w:t>
      </w:r>
      <w:r w:rsidR="00983071">
        <w:rPr>
          <w:rFonts w:cstheme="minorHAnsi"/>
          <w:sz w:val="24"/>
          <w:szCs w:val="24"/>
        </w:rPr>
        <w:t xml:space="preserve">nauczycieli </w:t>
      </w:r>
      <w:r w:rsidR="00983071" w:rsidRPr="00C94C64">
        <w:rPr>
          <w:rFonts w:cstheme="minorHAnsi"/>
          <w:sz w:val="24"/>
          <w:szCs w:val="24"/>
        </w:rPr>
        <w:t xml:space="preserve">– opiekunów zwycięskich zespołów </w:t>
      </w:r>
      <w:r w:rsidR="00C94C64" w:rsidRPr="00C94C64">
        <w:rPr>
          <w:rFonts w:cstheme="minorHAnsi"/>
          <w:sz w:val="24"/>
          <w:szCs w:val="24"/>
        </w:rPr>
        <w:t>czekają</w:t>
      </w:r>
      <w:r w:rsidR="00983071" w:rsidRPr="00C94C64">
        <w:rPr>
          <w:rFonts w:cstheme="minorHAnsi"/>
          <w:sz w:val="24"/>
          <w:szCs w:val="24"/>
        </w:rPr>
        <w:t xml:space="preserve"> czytniki e-booków.</w:t>
      </w:r>
    </w:p>
    <w:p w14:paraId="3DE7422D" w14:textId="42380092" w:rsidR="0095777E" w:rsidRDefault="009175EB" w:rsidP="0095777E">
      <w:pPr>
        <w:jc w:val="both"/>
        <w:rPr>
          <w:rFonts w:cstheme="minorHAnsi"/>
          <w:sz w:val="24"/>
          <w:szCs w:val="24"/>
        </w:rPr>
      </w:pPr>
      <w:r w:rsidRPr="0095777E">
        <w:rPr>
          <w:rFonts w:cstheme="minorHAnsi"/>
          <w:sz w:val="24"/>
          <w:szCs w:val="24"/>
        </w:rPr>
        <w:t xml:space="preserve">Program Finansoaktywni </w:t>
      </w:r>
      <w:r w:rsidR="0095777E">
        <w:rPr>
          <w:rFonts w:cstheme="minorHAnsi"/>
          <w:sz w:val="24"/>
          <w:szCs w:val="24"/>
        </w:rPr>
        <w:t xml:space="preserve">w </w:t>
      </w:r>
      <w:r w:rsidR="00A50EEF" w:rsidRPr="0095777E">
        <w:rPr>
          <w:rFonts w:cstheme="minorHAnsi"/>
          <w:sz w:val="24"/>
          <w:szCs w:val="24"/>
        </w:rPr>
        <w:t>ciągu 9</w:t>
      </w:r>
      <w:r w:rsidR="0095777E" w:rsidRPr="0095777E">
        <w:rPr>
          <w:rFonts w:cstheme="minorHAnsi"/>
          <w:sz w:val="24"/>
          <w:szCs w:val="24"/>
        </w:rPr>
        <w:t xml:space="preserve"> lat dotarł do ponad 6</w:t>
      </w:r>
      <w:r w:rsidRPr="0095777E">
        <w:rPr>
          <w:rFonts w:cstheme="minorHAnsi"/>
          <w:sz w:val="24"/>
          <w:szCs w:val="24"/>
        </w:rPr>
        <w:t xml:space="preserve"> tys. szkół w całej Polsce</w:t>
      </w:r>
      <w:r w:rsidR="0095777E" w:rsidRPr="0095777E">
        <w:rPr>
          <w:rFonts w:cstheme="minorHAnsi"/>
          <w:sz w:val="24"/>
          <w:szCs w:val="24"/>
        </w:rPr>
        <w:t xml:space="preserve">. Materiały edukacyjne pozwalają </w:t>
      </w:r>
      <w:r w:rsidRPr="0095777E">
        <w:rPr>
          <w:rFonts w:cstheme="minorHAnsi"/>
          <w:sz w:val="24"/>
          <w:szCs w:val="24"/>
        </w:rPr>
        <w:t xml:space="preserve">na realizację treści kształcenia zawartych w podstawie programowej </w:t>
      </w:r>
      <w:r w:rsidR="0095777E" w:rsidRPr="0095777E">
        <w:rPr>
          <w:rFonts w:cstheme="minorHAnsi"/>
          <w:sz w:val="24"/>
          <w:szCs w:val="24"/>
        </w:rPr>
        <w:t>z</w:t>
      </w:r>
      <w:r w:rsidR="008C3639">
        <w:rPr>
          <w:rFonts w:cstheme="minorHAnsi"/>
          <w:sz w:val="24"/>
          <w:szCs w:val="24"/>
        </w:rPr>
        <w:t> </w:t>
      </w:r>
      <w:r w:rsidR="0095777E" w:rsidRPr="0095777E">
        <w:rPr>
          <w:rFonts w:cstheme="minorHAnsi"/>
          <w:sz w:val="24"/>
          <w:szCs w:val="24"/>
        </w:rPr>
        <w:t>przedmiotów:</w:t>
      </w:r>
      <w:r w:rsidR="000B7994" w:rsidRPr="0095777E">
        <w:rPr>
          <w:rFonts w:cstheme="minorHAnsi"/>
          <w:sz w:val="24"/>
          <w:szCs w:val="24"/>
        </w:rPr>
        <w:t xml:space="preserve"> </w:t>
      </w:r>
      <w:r w:rsidR="0095777E" w:rsidRPr="0095777E">
        <w:rPr>
          <w:rFonts w:cstheme="minorHAnsi"/>
          <w:sz w:val="24"/>
          <w:szCs w:val="24"/>
        </w:rPr>
        <w:t>wiedza o społeczeństwie, matematyka i informatyka</w:t>
      </w:r>
      <w:r w:rsidRPr="0095777E">
        <w:rPr>
          <w:rFonts w:cstheme="minorHAnsi"/>
          <w:sz w:val="24"/>
          <w:szCs w:val="24"/>
        </w:rPr>
        <w:t>, a scenariusz lekcji został sprofilowany pod względem wieku i wiedzy młodzieży</w:t>
      </w:r>
      <w:r w:rsidR="0095777E">
        <w:rPr>
          <w:rFonts w:cstheme="minorHAnsi"/>
          <w:sz w:val="24"/>
          <w:szCs w:val="24"/>
        </w:rPr>
        <w:t xml:space="preserve">. </w:t>
      </w:r>
    </w:p>
    <w:p w14:paraId="1A7C22D6" w14:textId="77777777" w:rsidR="00E8116D" w:rsidRPr="00C92BDB" w:rsidRDefault="00E8116D" w:rsidP="0095777E">
      <w:pPr>
        <w:jc w:val="both"/>
        <w:rPr>
          <w:rFonts w:cstheme="minorHAnsi"/>
          <w:b/>
          <w:color w:val="B5121B"/>
          <w:sz w:val="24"/>
          <w:szCs w:val="24"/>
        </w:rPr>
      </w:pPr>
      <w:r w:rsidRPr="00C92BDB">
        <w:rPr>
          <w:rFonts w:cstheme="minorHAnsi"/>
          <w:b/>
          <w:color w:val="B5121B"/>
          <w:sz w:val="24"/>
          <w:szCs w:val="24"/>
        </w:rPr>
        <w:t xml:space="preserve">Jak wziąć udział w </w:t>
      </w:r>
      <w:r w:rsidR="002B04AF">
        <w:rPr>
          <w:rFonts w:cstheme="minorHAnsi"/>
          <w:b/>
          <w:color w:val="B5121B"/>
          <w:sz w:val="24"/>
          <w:szCs w:val="24"/>
        </w:rPr>
        <w:t>p</w:t>
      </w:r>
      <w:r w:rsidRPr="00C92BDB">
        <w:rPr>
          <w:rFonts w:cstheme="minorHAnsi"/>
          <w:b/>
          <w:color w:val="B5121B"/>
          <w:sz w:val="24"/>
          <w:szCs w:val="24"/>
        </w:rPr>
        <w:t xml:space="preserve">rogramie? </w:t>
      </w:r>
    </w:p>
    <w:p w14:paraId="27513A45" w14:textId="53744512" w:rsidR="00E8116D" w:rsidRPr="00C92BDB" w:rsidRDefault="00E8116D" w:rsidP="0095777E">
      <w:pPr>
        <w:jc w:val="both"/>
        <w:rPr>
          <w:rFonts w:cstheme="minorHAnsi"/>
          <w:bCs/>
          <w:sz w:val="24"/>
          <w:szCs w:val="24"/>
        </w:rPr>
      </w:pPr>
      <w:r w:rsidRPr="00C92BDB">
        <w:rPr>
          <w:rFonts w:cstheme="minorHAnsi"/>
          <w:bCs/>
          <w:sz w:val="24"/>
          <w:szCs w:val="24"/>
        </w:rPr>
        <w:t>Program „</w:t>
      </w:r>
      <w:proofErr w:type="spellStart"/>
      <w:r w:rsidR="0095777E">
        <w:rPr>
          <w:rFonts w:cstheme="minorHAnsi"/>
          <w:bCs/>
          <w:sz w:val="24"/>
          <w:szCs w:val="24"/>
        </w:rPr>
        <w:t>Finansoaktywni</w:t>
      </w:r>
      <w:proofErr w:type="spellEnd"/>
      <w:r w:rsidR="0095777E">
        <w:rPr>
          <w:rFonts w:cstheme="minorHAnsi"/>
          <w:bCs/>
          <w:sz w:val="24"/>
          <w:szCs w:val="24"/>
        </w:rPr>
        <w:t>” rozpocz</w:t>
      </w:r>
      <w:r w:rsidR="00DB6B61">
        <w:rPr>
          <w:rFonts w:cstheme="minorHAnsi"/>
          <w:bCs/>
          <w:sz w:val="24"/>
          <w:szCs w:val="24"/>
        </w:rPr>
        <w:t>ął</w:t>
      </w:r>
      <w:r w:rsidR="0095777E">
        <w:rPr>
          <w:rFonts w:cstheme="minorHAnsi"/>
          <w:bCs/>
          <w:sz w:val="24"/>
          <w:szCs w:val="24"/>
        </w:rPr>
        <w:t xml:space="preserve"> się 4 lutego 2025 r</w:t>
      </w:r>
      <w:r w:rsidR="00B2765C">
        <w:rPr>
          <w:rFonts w:cstheme="minorHAnsi"/>
          <w:bCs/>
          <w:sz w:val="24"/>
          <w:szCs w:val="24"/>
        </w:rPr>
        <w:t xml:space="preserve">. </w:t>
      </w:r>
      <w:r w:rsidR="00562158" w:rsidRPr="00C92BDB">
        <w:rPr>
          <w:rFonts w:cstheme="minorHAnsi"/>
          <w:bCs/>
          <w:sz w:val="24"/>
          <w:szCs w:val="24"/>
        </w:rPr>
        <w:t>Aby wziąć w nim udział</w:t>
      </w:r>
      <w:r w:rsidR="005704FE" w:rsidRPr="00C92BDB">
        <w:rPr>
          <w:rFonts w:cstheme="minorHAnsi"/>
          <w:bCs/>
          <w:sz w:val="24"/>
          <w:szCs w:val="24"/>
        </w:rPr>
        <w:t xml:space="preserve"> </w:t>
      </w:r>
      <w:r w:rsidRPr="00C92BDB">
        <w:rPr>
          <w:rFonts w:cstheme="minorHAnsi"/>
          <w:bCs/>
          <w:sz w:val="24"/>
          <w:szCs w:val="24"/>
        </w:rPr>
        <w:t>należy w</w:t>
      </w:r>
      <w:r w:rsidR="005704FE" w:rsidRPr="00C92BDB">
        <w:rPr>
          <w:rFonts w:cstheme="minorHAnsi"/>
          <w:bCs/>
          <w:sz w:val="24"/>
          <w:szCs w:val="24"/>
        </w:rPr>
        <w:t xml:space="preserve">ypełnić formularz zgłoszeniowy </w:t>
      </w:r>
      <w:r w:rsidR="002F1E64">
        <w:rPr>
          <w:rFonts w:cstheme="minorHAnsi"/>
          <w:bCs/>
          <w:sz w:val="24"/>
          <w:szCs w:val="24"/>
        </w:rPr>
        <w:t>na stronie</w:t>
      </w:r>
      <w:r w:rsidRPr="00C92BDB">
        <w:rPr>
          <w:rFonts w:cstheme="minorHAnsi"/>
          <w:bCs/>
          <w:sz w:val="24"/>
          <w:szCs w:val="24"/>
        </w:rPr>
        <w:t xml:space="preserve"> </w:t>
      </w:r>
      <w:hyperlink r:id="rId8" w:history="1">
        <w:r w:rsidRPr="00C92BDB">
          <w:rPr>
            <w:rStyle w:val="Hipercze"/>
            <w:rFonts w:cstheme="minorHAnsi"/>
            <w:bCs/>
            <w:sz w:val="24"/>
            <w:szCs w:val="24"/>
          </w:rPr>
          <w:t>www.finansoaktywni.pl</w:t>
        </w:r>
      </w:hyperlink>
      <w:r w:rsidRPr="00C92BDB">
        <w:rPr>
          <w:rFonts w:cstheme="minorHAnsi"/>
          <w:bCs/>
          <w:sz w:val="24"/>
          <w:szCs w:val="24"/>
        </w:rPr>
        <w:t xml:space="preserve">. </w:t>
      </w:r>
      <w:r w:rsidR="00C94C64">
        <w:rPr>
          <w:rFonts w:cstheme="minorHAnsi"/>
          <w:bCs/>
          <w:sz w:val="24"/>
          <w:szCs w:val="24"/>
        </w:rPr>
        <w:t>D</w:t>
      </w:r>
      <w:r w:rsidR="005704FE" w:rsidRPr="00C92BDB">
        <w:rPr>
          <w:rFonts w:cstheme="minorHAnsi"/>
          <w:bCs/>
          <w:sz w:val="24"/>
          <w:szCs w:val="24"/>
        </w:rPr>
        <w:t xml:space="preserve">o </w:t>
      </w:r>
      <w:r w:rsidR="00562158" w:rsidRPr="00C92BDB">
        <w:rPr>
          <w:rFonts w:cstheme="minorHAnsi"/>
          <w:bCs/>
          <w:sz w:val="24"/>
          <w:szCs w:val="24"/>
        </w:rPr>
        <w:t xml:space="preserve">każdej </w:t>
      </w:r>
      <w:r w:rsidR="005704FE" w:rsidRPr="00C92BDB">
        <w:rPr>
          <w:rFonts w:cstheme="minorHAnsi"/>
          <w:bCs/>
          <w:sz w:val="24"/>
          <w:szCs w:val="24"/>
        </w:rPr>
        <w:t xml:space="preserve">szkoły </w:t>
      </w:r>
      <w:r w:rsidRPr="00C92BDB">
        <w:rPr>
          <w:rFonts w:cstheme="minorHAnsi"/>
          <w:bCs/>
          <w:sz w:val="24"/>
          <w:szCs w:val="24"/>
        </w:rPr>
        <w:t xml:space="preserve">zostanie dostarczony zestaw </w:t>
      </w:r>
      <w:r w:rsidR="0095777E">
        <w:rPr>
          <w:rFonts w:cstheme="minorHAnsi"/>
          <w:bCs/>
          <w:sz w:val="24"/>
          <w:szCs w:val="24"/>
        </w:rPr>
        <w:t xml:space="preserve">wydrukowanych </w:t>
      </w:r>
      <w:r w:rsidRPr="00C92BDB">
        <w:rPr>
          <w:rFonts w:cstheme="minorHAnsi"/>
          <w:bCs/>
          <w:sz w:val="24"/>
          <w:szCs w:val="24"/>
        </w:rPr>
        <w:t>bezpłatnych</w:t>
      </w:r>
      <w:r w:rsidR="00A81042" w:rsidRPr="00C92BDB">
        <w:rPr>
          <w:rFonts w:cstheme="minorHAnsi"/>
          <w:bCs/>
          <w:sz w:val="24"/>
          <w:szCs w:val="24"/>
        </w:rPr>
        <w:t xml:space="preserve"> materiałów edukacyjnyc</w:t>
      </w:r>
      <w:r w:rsidR="00690801">
        <w:rPr>
          <w:rFonts w:cstheme="minorHAnsi"/>
          <w:bCs/>
          <w:sz w:val="24"/>
          <w:szCs w:val="24"/>
        </w:rPr>
        <w:t>h</w:t>
      </w:r>
      <w:r w:rsidR="0095777E">
        <w:rPr>
          <w:rFonts w:cstheme="minorHAnsi"/>
          <w:bCs/>
          <w:sz w:val="24"/>
          <w:szCs w:val="24"/>
        </w:rPr>
        <w:t>. Ich l</w:t>
      </w:r>
      <w:r w:rsidR="005704FE" w:rsidRPr="00C92BDB">
        <w:rPr>
          <w:rFonts w:cstheme="minorHAnsi"/>
          <w:bCs/>
          <w:sz w:val="24"/>
          <w:szCs w:val="24"/>
        </w:rPr>
        <w:t>iczba jest ograniczona</w:t>
      </w:r>
      <w:r w:rsidR="0095777E">
        <w:rPr>
          <w:rFonts w:cstheme="minorHAnsi"/>
          <w:bCs/>
          <w:sz w:val="24"/>
          <w:szCs w:val="24"/>
        </w:rPr>
        <w:t xml:space="preserve"> do </w:t>
      </w:r>
      <w:r w:rsidR="00115E2E">
        <w:rPr>
          <w:rFonts w:cstheme="minorHAnsi"/>
          <w:bCs/>
          <w:sz w:val="24"/>
          <w:szCs w:val="24"/>
        </w:rPr>
        <w:t>5</w:t>
      </w:r>
      <w:r w:rsidR="00075C8D">
        <w:rPr>
          <w:rFonts w:cstheme="minorHAnsi"/>
          <w:bCs/>
          <w:sz w:val="24"/>
          <w:szCs w:val="24"/>
        </w:rPr>
        <w:t>2</w:t>
      </w:r>
      <w:r w:rsidR="003351D3">
        <w:rPr>
          <w:rFonts w:cstheme="minorHAnsi"/>
          <w:bCs/>
          <w:sz w:val="24"/>
          <w:szCs w:val="24"/>
        </w:rPr>
        <w:t>8</w:t>
      </w:r>
      <w:r w:rsidR="00752154">
        <w:rPr>
          <w:rFonts w:cstheme="minorHAnsi"/>
          <w:bCs/>
          <w:sz w:val="24"/>
          <w:szCs w:val="24"/>
        </w:rPr>
        <w:t xml:space="preserve"> sztuk</w:t>
      </w:r>
      <w:r w:rsidR="0095777E">
        <w:rPr>
          <w:rFonts w:cstheme="minorHAnsi"/>
          <w:bCs/>
          <w:sz w:val="24"/>
          <w:szCs w:val="24"/>
        </w:rPr>
        <w:t>, jednak</w:t>
      </w:r>
      <w:r w:rsidR="00C94C64">
        <w:rPr>
          <w:rFonts w:cstheme="minorHAnsi"/>
          <w:bCs/>
          <w:sz w:val="24"/>
          <w:szCs w:val="24"/>
        </w:rPr>
        <w:t xml:space="preserve"> </w:t>
      </w:r>
      <w:r w:rsidR="005704FE" w:rsidRPr="00C92BDB">
        <w:rPr>
          <w:rFonts w:cstheme="minorHAnsi"/>
          <w:bCs/>
          <w:sz w:val="24"/>
          <w:szCs w:val="24"/>
        </w:rPr>
        <w:t xml:space="preserve">po wyczerpaniu </w:t>
      </w:r>
      <w:r w:rsidR="00CB1ECA">
        <w:rPr>
          <w:rFonts w:cstheme="minorHAnsi"/>
          <w:bCs/>
          <w:sz w:val="24"/>
          <w:szCs w:val="24"/>
        </w:rPr>
        <w:t xml:space="preserve">zapasu </w:t>
      </w:r>
      <w:r w:rsidR="005704FE" w:rsidRPr="00C92BDB">
        <w:rPr>
          <w:rFonts w:cstheme="minorHAnsi"/>
          <w:bCs/>
          <w:sz w:val="24"/>
          <w:szCs w:val="24"/>
        </w:rPr>
        <w:t xml:space="preserve">materiały </w:t>
      </w:r>
      <w:r w:rsidR="0095777E">
        <w:rPr>
          <w:rFonts w:cstheme="minorHAnsi"/>
          <w:bCs/>
          <w:sz w:val="24"/>
          <w:szCs w:val="24"/>
        </w:rPr>
        <w:t xml:space="preserve">będą dostępne </w:t>
      </w:r>
      <w:r w:rsidR="00CB1ECA">
        <w:rPr>
          <w:rFonts w:cstheme="minorHAnsi"/>
          <w:bCs/>
          <w:sz w:val="24"/>
          <w:szCs w:val="24"/>
        </w:rPr>
        <w:t>w wersji elektronicznej</w:t>
      </w:r>
      <w:r w:rsidR="00752154">
        <w:rPr>
          <w:rFonts w:cstheme="minorHAnsi"/>
          <w:bCs/>
          <w:sz w:val="24"/>
          <w:szCs w:val="24"/>
        </w:rPr>
        <w:t>.</w:t>
      </w:r>
      <w:r w:rsidR="005704FE" w:rsidRPr="00C92BDB">
        <w:rPr>
          <w:rFonts w:cstheme="minorHAnsi"/>
          <w:bCs/>
          <w:sz w:val="24"/>
          <w:szCs w:val="24"/>
        </w:rPr>
        <w:t xml:space="preserve"> </w:t>
      </w:r>
    </w:p>
    <w:p w14:paraId="72352A54" w14:textId="3FDA531D" w:rsidR="002B04AF" w:rsidRDefault="00794033" w:rsidP="0095777E">
      <w:pPr>
        <w:jc w:val="both"/>
        <w:textAlignment w:val="baseline"/>
        <w:rPr>
          <w:rFonts w:cstheme="minorHAnsi"/>
          <w:b/>
          <w:color w:val="B5121B"/>
          <w:sz w:val="24"/>
          <w:szCs w:val="24"/>
        </w:rPr>
      </w:pPr>
      <w:r>
        <w:rPr>
          <w:rFonts w:cstheme="minorHAnsi"/>
          <w:b/>
          <w:color w:val="B5121B"/>
          <w:sz w:val="24"/>
          <w:szCs w:val="24"/>
        </w:rPr>
        <w:t xml:space="preserve"> Rozstrzygnięcie konkursu</w:t>
      </w:r>
    </w:p>
    <w:p w14:paraId="7CA5BA5E" w14:textId="2997F273" w:rsidR="0065441E" w:rsidRDefault="00B2765C" w:rsidP="0095777E">
      <w:pPr>
        <w:jc w:val="both"/>
        <w:textAlignment w:val="baseline"/>
        <w:rPr>
          <w:rFonts w:cs="Cambria"/>
          <w:color w:val="000000"/>
          <w:sz w:val="24"/>
          <w:szCs w:val="24"/>
        </w:rPr>
      </w:pPr>
      <w:r w:rsidRPr="00C92BDB">
        <w:rPr>
          <w:rFonts w:cs="Cambria"/>
          <w:color w:val="000000"/>
          <w:sz w:val="24"/>
          <w:szCs w:val="24"/>
        </w:rPr>
        <w:lastRenderedPageBreak/>
        <w:t xml:space="preserve">Komisja Konkursowa </w:t>
      </w:r>
      <w:r w:rsidR="002B04AF">
        <w:rPr>
          <w:rFonts w:cs="Cambria"/>
          <w:color w:val="000000"/>
          <w:sz w:val="24"/>
          <w:szCs w:val="24"/>
        </w:rPr>
        <w:t>wybierze</w:t>
      </w:r>
      <w:r>
        <w:rPr>
          <w:rFonts w:cs="Cambria"/>
          <w:color w:val="000000"/>
          <w:sz w:val="24"/>
          <w:szCs w:val="24"/>
        </w:rPr>
        <w:t xml:space="preserve"> </w:t>
      </w:r>
      <w:r w:rsidR="00E8116D" w:rsidRPr="00C92BDB">
        <w:rPr>
          <w:rFonts w:cs="Cambria"/>
          <w:color w:val="000000"/>
          <w:sz w:val="24"/>
          <w:szCs w:val="24"/>
        </w:rPr>
        <w:t xml:space="preserve">10 </w:t>
      </w:r>
      <w:r>
        <w:rPr>
          <w:rFonts w:cs="Cambria"/>
          <w:color w:val="000000"/>
          <w:sz w:val="24"/>
          <w:szCs w:val="24"/>
        </w:rPr>
        <w:t xml:space="preserve">najlepszych </w:t>
      </w:r>
      <w:r w:rsidR="00B602FD">
        <w:rPr>
          <w:rFonts w:cs="Cambria"/>
          <w:color w:val="000000"/>
          <w:sz w:val="24"/>
          <w:szCs w:val="24"/>
        </w:rPr>
        <w:t>pomysłów</w:t>
      </w:r>
      <w:r w:rsidR="00690801">
        <w:rPr>
          <w:rFonts w:cs="Cambria"/>
          <w:color w:val="000000"/>
          <w:sz w:val="24"/>
          <w:szCs w:val="24"/>
        </w:rPr>
        <w:t xml:space="preserve"> </w:t>
      </w:r>
      <w:r w:rsidR="0095777E">
        <w:rPr>
          <w:rFonts w:cs="Cambria"/>
          <w:color w:val="000000"/>
          <w:sz w:val="24"/>
          <w:szCs w:val="24"/>
        </w:rPr>
        <w:t>na inwestycje realizowane w</w:t>
      </w:r>
      <w:r w:rsidR="00F1653D">
        <w:rPr>
          <w:rFonts w:cs="Cambria"/>
          <w:color w:val="000000"/>
          <w:sz w:val="24"/>
          <w:szCs w:val="24"/>
        </w:rPr>
        <w:t> </w:t>
      </w:r>
      <w:r w:rsidR="0095777E">
        <w:rPr>
          <w:rFonts w:cs="Cambria"/>
          <w:color w:val="000000"/>
          <w:sz w:val="24"/>
          <w:szCs w:val="24"/>
        </w:rPr>
        <w:t xml:space="preserve">ramach </w:t>
      </w:r>
      <w:r w:rsidR="00794033">
        <w:rPr>
          <w:rFonts w:cs="Cambria"/>
          <w:color w:val="000000"/>
          <w:sz w:val="24"/>
          <w:szCs w:val="24"/>
        </w:rPr>
        <w:t xml:space="preserve">budżetu obywatelskiego zgłoszonego przez uczniów </w:t>
      </w:r>
      <w:r w:rsidR="00690801">
        <w:rPr>
          <w:rFonts w:cs="Cambria"/>
          <w:color w:val="000000"/>
          <w:sz w:val="24"/>
          <w:szCs w:val="24"/>
        </w:rPr>
        <w:t>z całej Polski</w:t>
      </w:r>
      <w:r w:rsidR="00E8116D" w:rsidRPr="00C92BDB">
        <w:rPr>
          <w:rFonts w:cs="Cambria"/>
          <w:color w:val="000000"/>
          <w:sz w:val="24"/>
          <w:szCs w:val="24"/>
        </w:rPr>
        <w:t xml:space="preserve">. </w:t>
      </w:r>
      <w:r w:rsidR="0065441E">
        <w:rPr>
          <w:rFonts w:cs="Cambria"/>
          <w:color w:val="000000"/>
          <w:sz w:val="24"/>
          <w:szCs w:val="24"/>
        </w:rPr>
        <w:t xml:space="preserve">Zwycięzcy </w:t>
      </w:r>
      <w:r w:rsidR="002B04AF">
        <w:rPr>
          <w:rFonts w:cs="Cambria"/>
          <w:color w:val="000000"/>
          <w:sz w:val="24"/>
          <w:szCs w:val="24"/>
        </w:rPr>
        <w:t>(</w:t>
      </w:r>
      <w:r w:rsidR="00690801">
        <w:rPr>
          <w:rFonts w:cs="Cambria"/>
          <w:color w:val="000000"/>
          <w:sz w:val="24"/>
          <w:szCs w:val="24"/>
        </w:rPr>
        <w:t>max.</w:t>
      </w:r>
      <w:r w:rsidR="00F1653D">
        <w:rPr>
          <w:rFonts w:cs="Cambria"/>
          <w:color w:val="000000"/>
          <w:sz w:val="24"/>
          <w:szCs w:val="24"/>
        </w:rPr>
        <w:t> </w:t>
      </w:r>
      <w:r w:rsidR="002B04AF">
        <w:rPr>
          <w:rFonts w:cs="Cambria"/>
          <w:color w:val="000000"/>
          <w:sz w:val="24"/>
          <w:szCs w:val="24"/>
        </w:rPr>
        <w:t xml:space="preserve">trzyosobowe zespoły) </w:t>
      </w:r>
      <w:r w:rsidR="0065441E">
        <w:rPr>
          <w:rFonts w:cs="Cambria"/>
          <w:color w:val="000000"/>
          <w:sz w:val="24"/>
          <w:szCs w:val="24"/>
        </w:rPr>
        <w:t>zostaną zaproszeni na dwudni</w:t>
      </w:r>
      <w:r w:rsidR="0095777E">
        <w:rPr>
          <w:rFonts w:cs="Cambria"/>
          <w:color w:val="000000"/>
          <w:sz w:val="24"/>
          <w:szCs w:val="24"/>
        </w:rPr>
        <w:t>ową wycieczkę do Warszawy (12</w:t>
      </w:r>
      <w:r w:rsidR="00F1653D">
        <w:rPr>
          <w:rFonts w:cs="Cambria"/>
          <w:color w:val="000000"/>
          <w:sz w:val="24"/>
          <w:szCs w:val="24"/>
        </w:rPr>
        <w:t>-</w:t>
      </w:r>
      <w:r w:rsidR="0095777E">
        <w:rPr>
          <w:rFonts w:cs="Cambria"/>
          <w:color w:val="000000"/>
          <w:sz w:val="24"/>
          <w:szCs w:val="24"/>
        </w:rPr>
        <w:t>13</w:t>
      </w:r>
      <w:r w:rsidR="0065441E">
        <w:rPr>
          <w:rFonts w:cs="Cambria"/>
          <w:color w:val="000000"/>
          <w:sz w:val="24"/>
          <w:szCs w:val="24"/>
        </w:rPr>
        <w:t xml:space="preserve"> czerwca</w:t>
      </w:r>
      <w:r w:rsidR="0095777E">
        <w:rPr>
          <w:rFonts w:cs="Cambria"/>
          <w:color w:val="000000"/>
          <w:sz w:val="24"/>
          <w:szCs w:val="24"/>
        </w:rPr>
        <w:t xml:space="preserve"> 2025</w:t>
      </w:r>
      <w:r w:rsidR="002B04AF">
        <w:rPr>
          <w:rFonts w:cs="Cambria"/>
          <w:color w:val="000000"/>
          <w:sz w:val="24"/>
          <w:szCs w:val="24"/>
        </w:rPr>
        <w:t xml:space="preserve"> r.</w:t>
      </w:r>
      <w:r w:rsidR="0065441E">
        <w:rPr>
          <w:rFonts w:cs="Cambria"/>
          <w:color w:val="000000"/>
          <w:sz w:val="24"/>
          <w:szCs w:val="24"/>
        </w:rPr>
        <w:t>)</w:t>
      </w:r>
      <w:r w:rsidR="002B04AF">
        <w:rPr>
          <w:rFonts w:cs="Cambria"/>
          <w:color w:val="000000"/>
          <w:sz w:val="24"/>
          <w:szCs w:val="24"/>
        </w:rPr>
        <w:t xml:space="preserve">. </w:t>
      </w:r>
      <w:r w:rsidR="0095777E">
        <w:rPr>
          <w:rFonts w:cs="Cambria"/>
          <w:color w:val="000000"/>
          <w:sz w:val="24"/>
          <w:szCs w:val="24"/>
        </w:rPr>
        <w:t>P</w:t>
      </w:r>
      <w:r w:rsidR="002B04AF">
        <w:rPr>
          <w:rFonts w:cs="Cambria"/>
          <w:color w:val="000000"/>
          <w:sz w:val="24"/>
          <w:szCs w:val="24"/>
        </w:rPr>
        <w:t xml:space="preserve">odczas uroczystego </w:t>
      </w:r>
      <w:r w:rsidR="0065441E">
        <w:rPr>
          <w:rFonts w:cs="Cambria"/>
          <w:color w:val="000000"/>
          <w:sz w:val="24"/>
          <w:szCs w:val="24"/>
        </w:rPr>
        <w:t>finał</w:t>
      </w:r>
      <w:r w:rsidR="002B04AF">
        <w:rPr>
          <w:rFonts w:cs="Cambria"/>
          <w:color w:val="000000"/>
          <w:sz w:val="24"/>
          <w:szCs w:val="24"/>
        </w:rPr>
        <w:t>u</w:t>
      </w:r>
      <w:r w:rsidR="0095777E">
        <w:rPr>
          <w:rFonts w:cs="Cambria"/>
          <w:color w:val="000000"/>
          <w:sz w:val="24"/>
          <w:szCs w:val="24"/>
        </w:rPr>
        <w:t xml:space="preserve"> w Ministerstwie Finansów</w:t>
      </w:r>
      <w:r w:rsidR="0065441E">
        <w:rPr>
          <w:rFonts w:cs="Cambria"/>
          <w:color w:val="000000"/>
          <w:sz w:val="24"/>
          <w:szCs w:val="24"/>
        </w:rPr>
        <w:t>,</w:t>
      </w:r>
      <w:r w:rsidR="0065441E" w:rsidRPr="0065441E">
        <w:t xml:space="preserve"> </w:t>
      </w:r>
      <w:r w:rsidR="0065441E" w:rsidRPr="0065441E">
        <w:rPr>
          <w:rFonts w:cs="Cambria"/>
          <w:color w:val="000000"/>
          <w:sz w:val="24"/>
          <w:szCs w:val="24"/>
        </w:rPr>
        <w:t>uczn</w:t>
      </w:r>
      <w:r w:rsidR="00115E2E">
        <w:rPr>
          <w:rFonts w:cs="Cambria"/>
          <w:color w:val="000000"/>
          <w:sz w:val="24"/>
          <w:szCs w:val="24"/>
        </w:rPr>
        <w:t xml:space="preserve">iowie zaprezentują swoje prace </w:t>
      </w:r>
      <w:r w:rsidR="00B47614">
        <w:rPr>
          <w:rFonts w:cs="Cambria"/>
          <w:color w:val="000000"/>
          <w:sz w:val="24"/>
          <w:szCs w:val="24"/>
        </w:rPr>
        <w:t xml:space="preserve">i wraz z nauczycielami </w:t>
      </w:r>
      <w:r w:rsidR="00115E2E">
        <w:rPr>
          <w:rFonts w:cs="Cambria"/>
          <w:color w:val="000000"/>
          <w:sz w:val="24"/>
          <w:szCs w:val="24"/>
        </w:rPr>
        <w:t>otrzymają</w:t>
      </w:r>
      <w:r w:rsidR="0065441E" w:rsidRPr="0065441E">
        <w:rPr>
          <w:rFonts w:cs="Cambria"/>
          <w:color w:val="000000"/>
          <w:sz w:val="24"/>
          <w:szCs w:val="24"/>
        </w:rPr>
        <w:t xml:space="preserve"> nagrody.</w:t>
      </w:r>
    </w:p>
    <w:p w14:paraId="7CEBB10A" w14:textId="345889F6" w:rsidR="00E8116D" w:rsidRPr="00983071" w:rsidRDefault="00E8116D" w:rsidP="0095777E">
      <w:pPr>
        <w:jc w:val="both"/>
        <w:rPr>
          <w:rStyle w:val="Hipercze"/>
          <w:b/>
          <w:sz w:val="24"/>
          <w:szCs w:val="24"/>
        </w:rPr>
      </w:pPr>
      <w:r w:rsidRPr="00983071">
        <w:rPr>
          <w:rFonts w:cstheme="minorHAnsi"/>
          <w:b/>
          <w:sz w:val="24"/>
          <w:szCs w:val="24"/>
        </w:rPr>
        <w:t xml:space="preserve">Weź udział w </w:t>
      </w:r>
      <w:r w:rsidR="0095777E">
        <w:rPr>
          <w:rFonts w:cstheme="minorHAnsi"/>
          <w:b/>
          <w:sz w:val="24"/>
          <w:szCs w:val="24"/>
        </w:rPr>
        <w:t>X</w:t>
      </w:r>
      <w:r w:rsidR="002B04AF" w:rsidRPr="00690801">
        <w:rPr>
          <w:rFonts w:cstheme="minorHAnsi"/>
          <w:b/>
          <w:sz w:val="24"/>
          <w:szCs w:val="24"/>
        </w:rPr>
        <w:t xml:space="preserve"> edycji </w:t>
      </w:r>
      <w:r w:rsidRPr="00690801">
        <w:rPr>
          <w:rFonts w:cstheme="minorHAnsi"/>
          <w:b/>
          <w:sz w:val="24"/>
          <w:szCs w:val="24"/>
        </w:rPr>
        <w:t>Finansoaktywnych</w:t>
      </w:r>
      <w:r w:rsidR="00690801" w:rsidRPr="00983071">
        <w:rPr>
          <w:rFonts w:cstheme="minorHAnsi"/>
          <w:b/>
          <w:sz w:val="24"/>
          <w:szCs w:val="24"/>
        </w:rPr>
        <w:t xml:space="preserve"> i wyrusz z nami w misję!</w:t>
      </w:r>
    </w:p>
    <w:p w14:paraId="78F3C770" w14:textId="77777777" w:rsidR="00E8116D" w:rsidRPr="00C92BDB" w:rsidRDefault="00E8116D" w:rsidP="00E574FE">
      <w:pPr>
        <w:shd w:val="clear" w:color="auto" w:fill="FFFFFF"/>
        <w:spacing w:before="100" w:beforeAutospacing="1" w:after="100" w:afterAutospacing="1" w:line="240" w:lineRule="auto"/>
        <w:jc w:val="both"/>
        <w:rPr>
          <w:rStyle w:val="Hipercze"/>
          <w:rFonts w:eastAsia="Times New Roman" w:cs="Times New Roman"/>
          <w:color w:val="500050"/>
          <w:sz w:val="24"/>
          <w:szCs w:val="24"/>
          <w:u w:val="none"/>
          <w:lang w:eastAsia="pl-PL"/>
        </w:rPr>
      </w:pPr>
      <w:r w:rsidRPr="00C92BDB">
        <w:rPr>
          <w:rFonts w:eastAsia="Times New Roman" w:cs="Arial"/>
          <w:color w:val="222222"/>
          <w:sz w:val="24"/>
          <w:szCs w:val="24"/>
          <w:u w:val="single"/>
          <w:lang w:eastAsia="pl-PL"/>
        </w:rPr>
        <w:t>Obserwuj nas na Facebooku</w:t>
      </w:r>
      <w:r w:rsidRPr="00C92BDB">
        <w:rPr>
          <w:rFonts w:eastAsia="Times New Roman" w:cs="Arial"/>
          <w:color w:val="222222"/>
          <w:sz w:val="24"/>
          <w:szCs w:val="24"/>
          <w:lang w:eastAsia="pl-PL"/>
        </w:rPr>
        <w:t>: </w:t>
      </w:r>
      <w:hyperlink r:id="rId9" w:tgtFrame="_blank" w:history="1">
        <w:r w:rsidRPr="00C92BDB">
          <w:rPr>
            <w:rStyle w:val="Hipercze"/>
            <w:rFonts w:eastAsia="Times New Roman" w:cs="Arial"/>
            <w:color w:val="1155CC"/>
            <w:sz w:val="24"/>
            <w:szCs w:val="24"/>
            <w:lang w:eastAsia="pl-PL"/>
          </w:rPr>
          <w:t>facebook.com/Finansoaktywni</w:t>
        </w:r>
      </w:hyperlink>
    </w:p>
    <w:p w14:paraId="1E1C156F" w14:textId="26A86864" w:rsidR="00130022" w:rsidRPr="004B183F" w:rsidRDefault="00130022" w:rsidP="00983071">
      <w:pPr>
        <w:spacing w:after="0"/>
        <w:jc w:val="both"/>
        <w:rPr>
          <w:rFonts w:cstheme="minorHAnsi"/>
          <w:sz w:val="24"/>
          <w:szCs w:val="24"/>
        </w:rPr>
      </w:pPr>
    </w:p>
    <w:sectPr w:rsidR="00130022" w:rsidRPr="004B183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550DC" w14:textId="77777777" w:rsidR="0013420F" w:rsidRDefault="0013420F" w:rsidP="002F0C4B">
      <w:pPr>
        <w:spacing w:after="0" w:line="240" w:lineRule="auto"/>
      </w:pPr>
      <w:r>
        <w:separator/>
      </w:r>
    </w:p>
  </w:endnote>
  <w:endnote w:type="continuationSeparator" w:id="0">
    <w:p w14:paraId="73956922" w14:textId="77777777" w:rsidR="0013420F" w:rsidRDefault="0013420F" w:rsidP="002F0C4B">
      <w:pPr>
        <w:spacing w:after="0" w:line="240" w:lineRule="auto"/>
      </w:pPr>
      <w:r>
        <w:continuationSeparator/>
      </w:r>
    </w:p>
  </w:endnote>
  <w:endnote w:type="continuationNotice" w:id="1">
    <w:p w14:paraId="05A087C5" w14:textId="77777777" w:rsidR="0013420F" w:rsidRDefault="001342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51F2" w14:textId="77777777" w:rsidR="0013420F" w:rsidRDefault="0013420F" w:rsidP="002F0C4B">
      <w:pPr>
        <w:spacing w:after="0" w:line="240" w:lineRule="auto"/>
      </w:pPr>
      <w:r>
        <w:separator/>
      </w:r>
    </w:p>
  </w:footnote>
  <w:footnote w:type="continuationSeparator" w:id="0">
    <w:p w14:paraId="48556674" w14:textId="77777777" w:rsidR="0013420F" w:rsidRDefault="0013420F" w:rsidP="002F0C4B">
      <w:pPr>
        <w:spacing w:after="0" w:line="240" w:lineRule="auto"/>
      </w:pPr>
      <w:r>
        <w:continuationSeparator/>
      </w:r>
    </w:p>
  </w:footnote>
  <w:footnote w:type="continuationNotice" w:id="1">
    <w:p w14:paraId="63EBEC9C" w14:textId="77777777" w:rsidR="0013420F" w:rsidRDefault="001342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7337"/>
    </w:tblGrid>
    <w:tr w:rsidR="00687310" w:rsidRPr="00AB68CA" w14:paraId="345D2A34" w14:textId="77777777" w:rsidTr="008F4681">
      <w:tc>
        <w:tcPr>
          <w:tcW w:w="3686" w:type="dxa"/>
        </w:tcPr>
        <w:p w14:paraId="2A29F494" w14:textId="441EC386" w:rsidR="00687310" w:rsidRDefault="00A50EEF" w:rsidP="008F4681">
          <w:pPr>
            <w:pStyle w:val="Nagwek"/>
            <w:jc w:val="right"/>
          </w:pPr>
          <w:r>
            <w:rPr>
              <w:rFonts w:cstheme="minorHAnsi"/>
              <w:noProof/>
              <w:sz w:val="24"/>
              <w:szCs w:val="24"/>
              <w:lang w:eastAsia="pl-PL"/>
            </w:rPr>
            <w:drawing>
              <wp:inline distT="0" distB="0" distL="0" distR="0" wp14:anchorId="6B3FC79D" wp14:editId="08D9CD5F">
                <wp:extent cx="1571625" cy="685800"/>
                <wp:effectExtent l="0" t="0" r="0" b="0"/>
                <wp:docPr id="4" name="Obraz 4" descr="G:\.shortcut-targets-by-id\1eQ9jhcHSXki8w1BePDHebbmdkipb65pF\SYNERCHMURA\KLIENCI\KLIENCI_OPEN\FINANSOAKTYWNI\MF24_ZESPOL\Grafiki\Edytowalne\Logo\Finansoaktywni_2024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.shortcut-targets-by-id\1eQ9jhcHSXki8w1BePDHebbmdkipb65pF\SYNERCHMURA\KLIENCI\KLIENCI_OPEN\FINANSOAKTYWNI\MF24_ZESPOL\Grafiki\Edytowalne\Logo\Finansoaktywni_2024_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879" b="28485"/>
                        <a:stretch/>
                      </pic:blipFill>
                      <pic:spPr bwMode="auto">
                        <a:xfrm>
                          <a:off x="0" y="0"/>
                          <a:ext cx="1571106" cy="68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7" w:type="dxa"/>
        </w:tcPr>
        <w:p w14:paraId="26989F9E" w14:textId="77777777"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4"/>
            </w:rPr>
          </w:pPr>
        </w:p>
        <w:p w14:paraId="48303FAC" w14:textId="77777777"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4"/>
            </w:rPr>
          </w:pPr>
        </w:p>
        <w:p w14:paraId="7E078A10" w14:textId="77777777" w:rsidR="00687310" w:rsidRPr="00C502B8" w:rsidRDefault="00687310" w:rsidP="008F4681">
          <w:pPr>
            <w:pStyle w:val="Nagwek"/>
            <w:jc w:val="right"/>
            <w:rPr>
              <w:rFonts w:asciiTheme="majorHAnsi" w:hAnsiTheme="majorHAnsi"/>
              <w:sz w:val="20"/>
              <w:szCs w:val="20"/>
            </w:rPr>
          </w:pPr>
        </w:p>
        <w:p w14:paraId="02488D30" w14:textId="77777777" w:rsidR="00687310" w:rsidRPr="00C502B8" w:rsidRDefault="00687310" w:rsidP="008F4681">
          <w:pPr>
            <w:pStyle w:val="Lista-kontynuacja"/>
            <w:jc w:val="both"/>
            <w:rPr>
              <w:rFonts w:ascii="Raleway" w:hAnsi="Raleway"/>
              <w:b/>
            </w:rPr>
          </w:pPr>
          <w:r w:rsidRPr="00C502B8">
            <w:rPr>
              <w:rFonts w:ascii="Open Sans" w:hAnsi="Open Sans" w:cs="Open Sans"/>
              <w:sz w:val="20"/>
              <w:szCs w:val="20"/>
            </w:rPr>
            <w:t xml:space="preserve">                                  </w:t>
          </w:r>
          <w:r>
            <w:rPr>
              <w:rFonts w:ascii="Open Sans" w:hAnsi="Open Sans" w:cs="Open Sans"/>
              <w:sz w:val="20"/>
              <w:szCs w:val="20"/>
            </w:rPr>
            <w:t xml:space="preserve">    </w:t>
          </w:r>
          <w:r w:rsidRPr="00C502B8">
            <w:rPr>
              <w:rFonts w:ascii="Open Sans" w:hAnsi="Open Sans" w:cs="Open Sans"/>
              <w:b/>
              <w:sz w:val="20"/>
              <w:szCs w:val="20"/>
            </w:rPr>
            <w:t>Program edukacyjny Ministerstwa Finansów</w:t>
          </w:r>
          <w:r w:rsidRPr="00646BE6">
            <w:rPr>
              <w:rFonts w:ascii="Raleway" w:hAnsi="Raleway"/>
              <w:b/>
              <w:sz w:val="24"/>
            </w:rPr>
            <w:t xml:space="preserve"> </w:t>
          </w:r>
        </w:p>
      </w:tc>
    </w:tr>
  </w:tbl>
  <w:p w14:paraId="7528D678" w14:textId="77777777" w:rsidR="00687310" w:rsidRDefault="00687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77D5"/>
    <w:multiLevelType w:val="hybridMultilevel"/>
    <w:tmpl w:val="BBD69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54031"/>
    <w:multiLevelType w:val="hybridMultilevel"/>
    <w:tmpl w:val="C6D6AF28"/>
    <w:lvl w:ilvl="0" w:tplc="04150001">
      <w:start w:val="1"/>
      <w:numFmt w:val="bullet"/>
      <w:lvlText w:val=""/>
      <w:lvlJc w:val="left"/>
      <w:pPr>
        <w:ind w:left="9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22"/>
    <w:rsid w:val="00011B99"/>
    <w:rsid w:val="00015A28"/>
    <w:rsid w:val="00032180"/>
    <w:rsid w:val="0007565A"/>
    <w:rsid w:val="00075C8D"/>
    <w:rsid w:val="00077588"/>
    <w:rsid w:val="00092641"/>
    <w:rsid w:val="00097B35"/>
    <w:rsid w:val="000A13E2"/>
    <w:rsid w:val="000B10F1"/>
    <w:rsid w:val="000B7994"/>
    <w:rsid w:val="000D4B19"/>
    <w:rsid w:val="000E0A51"/>
    <w:rsid w:val="000E1263"/>
    <w:rsid w:val="000E43EB"/>
    <w:rsid w:val="00115E2E"/>
    <w:rsid w:val="001160B7"/>
    <w:rsid w:val="0012469B"/>
    <w:rsid w:val="001247F0"/>
    <w:rsid w:val="00130022"/>
    <w:rsid w:val="0013420F"/>
    <w:rsid w:val="00135073"/>
    <w:rsid w:val="0015274E"/>
    <w:rsid w:val="0015587E"/>
    <w:rsid w:val="00163378"/>
    <w:rsid w:val="00163FEA"/>
    <w:rsid w:val="00167DBB"/>
    <w:rsid w:val="00173492"/>
    <w:rsid w:val="0017540B"/>
    <w:rsid w:val="00181E11"/>
    <w:rsid w:val="00183ACF"/>
    <w:rsid w:val="0018684A"/>
    <w:rsid w:val="00195E5C"/>
    <w:rsid w:val="001A1E4B"/>
    <w:rsid w:val="001E12EE"/>
    <w:rsid w:val="001E540C"/>
    <w:rsid w:val="001E6D60"/>
    <w:rsid w:val="001E7274"/>
    <w:rsid w:val="001F558C"/>
    <w:rsid w:val="00211CA8"/>
    <w:rsid w:val="00214FE0"/>
    <w:rsid w:val="0022479E"/>
    <w:rsid w:val="00235206"/>
    <w:rsid w:val="00242A08"/>
    <w:rsid w:val="00245B0E"/>
    <w:rsid w:val="00252D9C"/>
    <w:rsid w:val="00256562"/>
    <w:rsid w:val="0026706D"/>
    <w:rsid w:val="00296C61"/>
    <w:rsid w:val="002A52F6"/>
    <w:rsid w:val="002B04AF"/>
    <w:rsid w:val="002B18FD"/>
    <w:rsid w:val="002D0C68"/>
    <w:rsid w:val="002D3910"/>
    <w:rsid w:val="002F0C4B"/>
    <w:rsid w:val="002F1E64"/>
    <w:rsid w:val="002F25C6"/>
    <w:rsid w:val="003060C1"/>
    <w:rsid w:val="00307043"/>
    <w:rsid w:val="003076E9"/>
    <w:rsid w:val="00311648"/>
    <w:rsid w:val="003351D3"/>
    <w:rsid w:val="00344216"/>
    <w:rsid w:val="00350D97"/>
    <w:rsid w:val="00363ED2"/>
    <w:rsid w:val="00402156"/>
    <w:rsid w:val="00403F54"/>
    <w:rsid w:val="0041565B"/>
    <w:rsid w:val="00437939"/>
    <w:rsid w:val="00446155"/>
    <w:rsid w:val="004572A9"/>
    <w:rsid w:val="00462B05"/>
    <w:rsid w:val="00483FFB"/>
    <w:rsid w:val="004863DC"/>
    <w:rsid w:val="004A3C44"/>
    <w:rsid w:val="004A4A32"/>
    <w:rsid w:val="004B183F"/>
    <w:rsid w:val="004E7415"/>
    <w:rsid w:val="004F0470"/>
    <w:rsid w:val="00503D28"/>
    <w:rsid w:val="00514F9B"/>
    <w:rsid w:val="00552AC7"/>
    <w:rsid w:val="00562158"/>
    <w:rsid w:val="005704FE"/>
    <w:rsid w:val="0058239F"/>
    <w:rsid w:val="005918B1"/>
    <w:rsid w:val="005944D2"/>
    <w:rsid w:val="005D4FD5"/>
    <w:rsid w:val="005D4FE8"/>
    <w:rsid w:val="005E412A"/>
    <w:rsid w:val="005F13C9"/>
    <w:rsid w:val="0060260C"/>
    <w:rsid w:val="00607F79"/>
    <w:rsid w:val="006130E7"/>
    <w:rsid w:val="00613805"/>
    <w:rsid w:val="006140CF"/>
    <w:rsid w:val="00617A2E"/>
    <w:rsid w:val="00651C8F"/>
    <w:rsid w:val="0065441E"/>
    <w:rsid w:val="006711FA"/>
    <w:rsid w:val="0067590E"/>
    <w:rsid w:val="00687310"/>
    <w:rsid w:val="00687CB6"/>
    <w:rsid w:val="00690801"/>
    <w:rsid w:val="006A3DC9"/>
    <w:rsid w:val="006A6D7E"/>
    <w:rsid w:val="006B1803"/>
    <w:rsid w:val="006B6647"/>
    <w:rsid w:val="006C04E7"/>
    <w:rsid w:val="006E03DE"/>
    <w:rsid w:val="006E0E4D"/>
    <w:rsid w:val="006E65E8"/>
    <w:rsid w:val="006E7FDB"/>
    <w:rsid w:val="0070068B"/>
    <w:rsid w:val="00702AF6"/>
    <w:rsid w:val="00730264"/>
    <w:rsid w:val="00752154"/>
    <w:rsid w:val="00753FB9"/>
    <w:rsid w:val="00776B01"/>
    <w:rsid w:val="00794033"/>
    <w:rsid w:val="0079692A"/>
    <w:rsid w:val="007C55E4"/>
    <w:rsid w:val="007C56A5"/>
    <w:rsid w:val="00830D20"/>
    <w:rsid w:val="00841DB8"/>
    <w:rsid w:val="00852A64"/>
    <w:rsid w:val="0088529A"/>
    <w:rsid w:val="008A449D"/>
    <w:rsid w:val="008B590A"/>
    <w:rsid w:val="008C3639"/>
    <w:rsid w:val="008D3D67"/>
    <w:rsid w:val="008F2BC1"/>
    <w:rsid w:val="008F5620"/>
    <w:rsid w:val="008F6299"/>
    <w:rsid w:val="00904938"/>
    <w:rsid w:val="00906902"/>
    <w:rsid w:val="00906B11"/>
    <w:rsid w:val="00914749"/>
    <w:rsid w:val="009175EB"/>
    <w:rsid w:val="0095777E"/>
    <w:rsid w:val="009741AE"/>
    <w:rsid w:val="009810F6"/>
    <w:rsid w:val="00983071"/>
    <w:rsid w:val="009B44C4"/>
    <w:rsid w:val="009C5AC1"/>
    <w:rsid w:val="009E62E1"/>
    <w:rsid w:val="009F01A3"/>
    <w:rsid w:val="00A02F14"/>
    <w:rsid w:val="00A2685D"/>
    <w:rsid w:val="00A46512"/>
    <w:rsid w:val="00A50464"/>
    <w:rsid w:val="00A50EEF"/>
    <w:rsid w:val="00A54331"/>
    <w:rsid w:val="00A5756F"/>
    <w:rsid w:val="00A81042"/>
    <w:rsid w:val="00AB5F6F"/>
    <w:rsid w:val="00AB6421"/>
    <w:rsid w:val="00AC08DE"/>
    <w:rsid w:val="00AD0A0E"/>
    <w:rsid w:val="00AD2BFA"/>
    <w:rsid w:val="00AD6F96"/>
    <w:rsid w:val="00AE5DFE"/>
    <w:rsid w:val="00B05DE4"/>
    <w:rsid w:val="00B2765C"/>
    <w:rsid w:val="00B27ADD"/>
    <w:rsid w:val="00B47614"/>
    <w:rsid w:val="00B602FD"/>
    <w:rsid w:val="00B60A3B"/>
    <w:rsid w:val="00B91C97"/>
    <w:rsid w:val="00BA2C80"/>
    <w:rsid w:val="00BB0C04"/>
    <w:rsid w:val="00BC4058"/>
    <w:rsid w:val="00BD5101"/>
    <w:rsid w:val="00C026B5"/>
    <w:rsid w:val="00C07CF4"/>
    <w:rsid w:val="00C25EE6"/>
    <w:rsid w:val="00C30278"/>
    <w:rsid w:val="00C32C85"/>
    <w:rsid w:val="00C50D86"/>
    <w:rsid w:val="00C51C73"/>
    <w:rsid w:val="00C75BE7"/>
    <w:rsid w:val="00C867D2"/>
    <w:rsid w:val="00C92BDB"/>
    <w:rsid w:val="00C94C64"/>
    <w:rsid w:val="00CB1ECA"/>
    <w:rsid w:val="00CD0784"/>
    <w:rsid w:val="00CE4754"/>
    <w:rsid w:val="00CE74D5"/>
    <w:rsid w:val="00CF2372"/>
    <w:rsid w:val="00D22D70"/>
    <w:rsid w:val="00D304A2"/>
    <w:rsid w:val="00D3465E"/>
    <w:rsid w:val="00D443D6"/>
    <w:rsid w:val="00D517B8"/>
    <w:rsid w:val="00D62F62"/>
    <w:rsid w:val="00D63AC3"/>
    <w:rsid w:val="00D8342D"/>
    <w:rsid w:val="00D8368B"/>
    <w:rsid w:val="00DB6B61"/>
    <w:rsid w:val="00DC465B"/>
    <w:rsid w:val="00DD78DF"/>
    <w:rsid w:val="00E06953"/>
    <w:rsid w:val="00E122E0"/>
    <w:rsid w:val="00E1400D"/>
    <w:rsid w:val="00E212E3"/>
    <w:rsid w:val="00E23B1B"/>
    <w:rsid w:val="00E24422"/>
    <w:rsid w:val="00E43051"/>
    <w:rsid w:val="00E574FE"/>
    <w:rsid w:val="00E60FF3"/>
    <w:rsid w:val="00E6516F"/>
    <w:rsid w:val="00E8116D"/>
    <w:rsid w:val="00E8361D"/>
    <w:rsid w:val="00EE1660"/>
    <w:rsid w:val="00EE5917"/>
    <w:rsid w:val="00F1653D"/>
    <w:rsid w:val="00F23CD5"/>
    <w:rsid w:val="00F57C62"/>
    <w:rsid w:val="00F715D9"/>
    <w:rsid w:val="00FA148C"/>
    <w:rsid w:val="00FA3352"/>
    <w:rsid w:val="00FD6EA2"/>
    <w:rsid w:val="00FF18AC"/>
    <w:rsid w:val="00FF2260"/>
    <w:rsid w:val="00FF2710"/>
    <w:rsid w:val="00FF6F8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E8D7F"/>
  <w15:docId w15:val="{B465C6D4-89C6-495A-96DF-B36B532C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C4B"/>
  </w:style>
  <w:style w:type="paragraph" w:styleId="Stopka">
    <w:name w:val="footer"/>
    <w:basedOn w:val="Normalny"/>
    <w:link w:val="StopkaZnak"/>
    <w:uiPriority w:val="99"/>
    <w:unhideWhenUsed/>
    <w:rsid w:val="002F0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C4B"/>
  </w:style>
  <w:style w:type="character" w:styleId="Hipercze">
    <w:name w:val="Hyperlink"/>
    <w:basedOn w:val="Domylnaczcionkaakapitu"/>
    <w:uiPriority w:val="99"/>
    <w:unhideWhenUsed/>
    <w:rsid w:val="004F047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F0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1C7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516F"/>
    <w:pPr>
      <w:ind w:left="720"/>
      <w:contextualSpacing/>
    </w:pPr>
  </w:style>
  <w:style w:type="table" w:styleId="Tabela-Siatka">
    <w:name w:val="Table Grid"/>
    <w:basedOn w:val="Standardowy"/>
    <w:uiPriority w:val="59"/>
    <w:rsid w:val="0068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">
    <w:name w:val="List Continue"/>
    <w:basedOn w:val="Normalny"/>
    <w:uiPriority w:val="99"/>
    <w:unhideWhenUsed/>
    <w:rsid w:val="00687310"/>
    <w:pPr>
      <w:spacing w:after="120"/>
      <w:ind w:left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E72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72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72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2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274"/>
    <w:rPr>
      <w:b/>
      <w:bCs/>
      <w:sz w:val="20"/>
      <w:szCs w:val="20"/>
    </w:rPr>
  </w:style>
  <w:style w:type="character" w:customStyle="1" w:styleId="il">
    <w:name w:val="il"/>
    <w:basedOn w:val="Domylnaczcionkaakapitu"/>
    <w:rsid w:val="0095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oaktywn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acebook.com/Finansoaktyw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6192-CFF8-4F9A-93AC-D993441C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Kaczmarek, Synertime</dc:creator>
  <cp:lastModifiedBy>jwrzal</cp:lastModifiedBy>
  <cp:revision>2</cp:revision>
  <cp:lastPrinted>2022-11-24T12:47:00Z</cp:lastPrinted>
  <dcterms:created xsi:type="dcterms:W3CDTF">2025-02-17T07:49:00Z</dcterms:created>
  <dcterms:modified xsi:type="dcterms:W3CDTF">2025-02-17T07:49:00Z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UxC4dwLulzfINJ8nQH+xvX5LNGipWa4BRSZhPgxsCvnsBO96jf/npZAfUWlRHILRnYSTu7+daA46xTSGnUMF1g==</vt:lpwstr>
  </property>
  <property fmtid="{D5CDD505-2E9C-101B-9397-08002B2CF9AE}" pid="4" name="MFClassificationDate">
    <vt:lpwstr>2022-11-23T10:15:08.5358036+01:00</vt:lpwstr>
  </property>
  <property fmtid="{D5CDD505-2E9C-101B-9397-08002B2CF9AE}" pid="5" name="MFClassifiedBySID">
    <vt:lpwstr>UxC4dwLulzfINJ8nQH+xvX5LNGipWa4BRSZhPgxsCvm42mrIC/DSDv0ggS+FjUN/2v1BBotkLlY5aAiEhoi6uYjSoPl3+7ib+leP74HX9dyj1H/qZGqsJa2Xdsc+0+gN</vt:lpwstr>
  </property>
  <property fmtid="{D5CDD505-2E9C-101B-9397-08002B2CF9AE}" pid="6" name="MFGRNItemId">
    <vt:lpwstr>GRN-ebe710bb-28bf-480e-ac52-93486d645f42</vt:lpwstr>
  </property>
  <property fmtid="{D5CDD505-2E9C-101B-9397-08002B2CF9AE}" pid="7" name="MFHash">
    <vt:lpwstr>Mi3xKSYq85Bhi6PLwyrq4dvy2YYdszZZyJjQi/hbwZM=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